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366"/>
      </w:tblGrid>
      <w:tr w:rsidR="00377683" w14:paraId="61E57F4B" w14:textId="777777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310BB" w14:textId="77777777" w:rsidR="00377683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Měsíční plán</w:t>
            </w:r>
          </w:p>
        </w:tc>
      </w:tr>
      <w:tr w:rsidR="00377683" w14:paraId="06C21F94" w14:textId="7777777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14447" w14:textId="77777777" w:rsidR="00377683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Měsíc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53515" w14:textId="77777777" w:rsidR="00377683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DUBEN</w:t>
            </w:r>
          </w:p>
        </w:tc>
      </w:tr>
      <w:tr w:rsidR="00377683" w14:paraId="5560B4EE" w14:textId="7777777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2260A" w14:textId="77777777" w:rsidR="00377683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Téma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A2D17" w14:textId="77777777" w:rsidR="00377683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Jaro</w:t>
            </w:r>
          </w:p>
        </w:tc>
      </w:tr>
      <w:tr w:rsidR="00377683" w14:paraId="36EF503C" w14:textId="77777777">
        <w:trPr>
          <w:trHeight w:val="69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9E5AD" w14:textId="77777777" w:rsidR="00377683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Podtémata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D082B" w14:textId="77777777" w:rsidR="00377683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týden: Mláďata ve zvířecí říši (2. – 5. 4.)</w:t>
            </w:r>
          </w:p>
        </w:tc>
      </w:tr>
      <w:tr w:rsidR="00377683" w14:paraId="2DC7BAC5" w14:textId="77777777">
        <w:trPr>
          <w:trHeight w:val="67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5D5E1" w14:textId="77777777" w:rsidR="00377683" w:rsidRDefault="003776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E88A" w14:textId="77777777" w:rsidR="00377683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týden: Jaro na farmě – nástroje a činnosti (8.4. – 12.4.)</w:t>
            </w:r>
          </w:p>
        </w:tc>
      </w:tr>
      <w:tr w:rsidR="00377683" w14:paraId="466D2A15" w14:textId="77777777">
        <w:trPr>
          <w:trHeight w:val="67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4D9BA" w14:textId="77777777" w:rsidR="00377683" w:rsidRDefault="003776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19D51" w14:textId="77777777" w:rsidR="00377683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týden: Povolání (15.4. – 19. 4.)</w:t>
            </w:r>
          </w:p>
        </w:tc>
      </w:tr>
      <w:tr w:rsidR="00377683" w14:paraId="5403A5BE" w14:textId="77777777">
        <w:trPr>
          <w:trHeight w:val="67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32A1" w14:textId="77777777" w:rsidR="00377683" w:rsidRDefault="003776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43E0" w14:textId="77777777" w:rsidR="00377683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týden: Čarodějnice (22.4. – 26.4.)</w:t>
            </w:r>
          </w:p>
        </w:tc>
      </w:tr>
      <w:tr w:rsidR="00377683" w14:paraId="5CAE769B" w14:textId="777777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A3ACC" w14:textId="77777777" w:rsidR="00377683" w:rsidRDefault="003776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7683" w14:paraId="680DD579" w14:textId="7777777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F1A0" w14:textId="77777777" w:rsidR="00377683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A4E61" w14:textId="77777777" w:rsidR="00377683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Učivo</w:t>
            </w:r>
          </w:p>
        </w:tc>
      </w:tr>
      <w:tr w:rsidR="00377683" w14:paraId="7C3CAD05" w14:textId="77777777">
        <w:trPr>
          <w:trHeight w:val="190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37512" w14:textId="77777777" w:rsidR="00377683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KKP</w:t>
            </w:r>
          </w:p>
          <w:p w14:paraId="666F25E1" w14:textId="77777777" w:rsidR="00377683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Komunikační kruh s pohybem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D09C5" w14:textId="32EBE172" w:rsidR="00377683" w:rsidRDefault="00000000">
            <w:pPr>
              <w:spacing w:after="0" w:line="254" w:lineRule="auto"/>
            </w:pPr>
            <w:r>
              <w:rPr>
                <w:rFonts w:ascii="Times New Roman" w:hAnsi="Times New Roman"/>
                <w:b/>
                <w:bCs/>
              </w:rPr>
              <w:t xml:space="preserve">1. týden: </w:t>
            </w:r>
            <w:r>
              <w:rPr>
                <w:rFonts w:ascii="Times New Roman" w:hAnsi="Times New Roman"/>
              </w:rPr>
              <w:t>KK: co jsem dělal o Velikonočních prázdninách? třísložkové karty – zvířecí rodinky, živé pexeso – domácí zvířata, Co je správně? Vyber správné tvrzení o zvířatech, příprava k zápisu – časová posloupnost s obrázky, pohybová průprava – Předškolákov</w:t>
            </w:r>
            <w:r w:rsidR="00351F9F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 týdeníčky, pohybová zvířecí abeceda, hra Kde je koťátko? – sluchové vnímání a sluchová orientace, seznámení s novým písmenem O (vymýšlení slov, tematické omalovánky, hádanky)</w:t>
            </w:r>
          </w:p>
        </w:tc>
      </w:tr>
      <w:tr w:rsidR="00377683" w14:paraId="00D098D3" w14:textId="77777777">
        <w:trPr>
          <w:trHeight w:val="19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68C95" w14:textId="77777777" w:rsidR="00377683" w:rsidRDefault="00377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BFC08" w14:textId="77777777" w:rsidR="00377683" w:rsidRDefault="00000000">
            <w:pPr>
              <w:spacing w:after="0" w:line="254" w:lineRule="auto"/>
            </w:pPr>
            <w:r>
              <w:rPr>
                <w:rFonts w:ascii="Times New Roman" w:hAnsi="Times New Roman"/>
                <w:b/>
                <w:bCs/>
              </w:rPr>
              <w:t>2. týden:</w:t>
            </w:r>
            <w:r>
              <w:rPr>
                <w:rFonts w:ascii="Times New Roman" w:hAnsi="Times New Roman"/>
              </w:rPr>
              <w:t xml:space="preserve"> pojmenovávání předmětů a přiřazování k činnostem – obr. materiál, trénink zavazování tkaničky – příprava k zápisu, Jarní já mám, kdo má – rozvoj slovní zásoby, opakování k zápisu (pojmenovávání a třídění ovoce a zeleniny), Co vím o sobě a o své rodině? opakování jarních básniček, seznámení s novým písmenem P (vymýšlení slov, tematické omalovánky, hádanky), </w:t>
            </w:r>
            <w:r>
              <w:rPr>
                <w:rFonts w:ascii="Times New Roman" w:hAnsi="Times New Roman"/>
                <w:b/>
                <w:bCs/>
              </w:rPr>
              <w:t>KK:</w:t>
            </w:r>
            <w:r>
              <w:rPr>
                <w:rFonts w:ascii="Times New Roman" w:hAnsi="Times New Roman"/>
              </w:rPr>
              <w:t xml:space="preserve"> Co dávají zvířátka a kde se berou potraviny? Tanec na píseň – Zvířátka z farmy</w:t>
            </w:r>
          </w:p>
        </w:tc>
      </w:tr>
      <w:tr w:rsidR="00377683" w14:paraId="2E4ECB00" w14:textId="77777777">
        <w:trPr>
          <w:trHeight w:val="19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388EE" w14:textId="77777777" w:rsidR="00377683" w:rsidRDefault="00377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8E7BC" w14:textId="77777777" w:rsidR="00377683" w:rsidRDefault="00000000">
            <w:pPr>
              <w:spacing w:after="0" w:line="254" w:lineRule="auto"/>
            </w:pPr>
            <w:r>
              <w:rPr>
                <w:rFonts w:ascii="Times New Roman" w:hAnsi="Times New Roman"/>
                <w:b/>
                <w:bCs/>
              </w:rPr>
              <w:t xml:space="preserve">3. týden: </w:t>
            </w:r>
            <w:r>
              <w:rPr>
                <w:rFonts w:ascii="Times New Roman" w:hAnsi="Times New Roman"/>
              </w:rPr>
              <w:t>pantomima – povolání,</w:t>
            </w:r>
            <w:r>
              <w:rPr>
                <w:rFonts w:ascii="Times New Roman" w:hAnsi="Times New Roman"/>
                <w:b/>
                <w:bCs/>
              </w:rPr>
              <w:t xml:space="preserve"> KK: </w:t>
            </w:r>
            <w:r>
              <w:rPr>
                <w:rFonts w:ascii="Times New Roman" w:hAnsi="Times New Roman"/>
              </w:rPr>
              <w:t>Kde pracují moji rodiče? Kde chci pracovat až budu velký? příprava k zápisu – geometrické tvary a předměty kolem nás – přiřazování a pojmenovávání, logické dvojice – skupinová hra, pohybová průprava na koberci – úkoly do 1. třídy, hra na pokyny (sled 3-5ti pokynů k zapamatování a jejich následná realizace), seznámení s novým písmenem R (vymýšlení slov, tematické omalovánky, hádanky)</w:t>
            </w:r>
          </w:p>
        </w:tc>
      </w:tr>
      <w:tr w:rsidR="00377683" w14:paraId="3F38D213" w14:textId="77777777">
        <w:trPr>
          <w:trHeight w:val="19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E7F37" w14:textId="77777777" w:rsidR="00377683" w:rsidRDefault="00377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32E02" w14:textId="77777777" w:rsidR="00377683" w:rsidRDefault="00000000">
            <w:pPr>
              <w:spacing w:after="0" w:line="254" w:lineRule="auto"/>
            </w:pPr>
            <w:r>
              <w:rPr>
                <w:rFonts w:ascii="Times New Roman" w:hAnsi="Times New Roman"/>
                <w:b/>
                <w:bCs/>
              </w:rPr>
              <w:t xml:space="preserve">4. týden: KK: </w:t>
            </w:r>
            <w:r>
              <w:rPr>
                <w:rFonts w:ascii="Times New Roman" w:hAnsi="Times New Roman"/>
              </w:rPr>
              <w:t>zážitky ze zápisu, opakování – co můžeme udělat pro zdraví naší planety Země? cesta kapičky vody – diskuze nad obr. materiálem, logopedická chvilka – oromotorika s vílou jarněnkou, seznámení s novým písmenem S (vymýšlení slov, tematické omalovánky, hádanky), opakování – třídění odpadu do barevných popelnic, práce s IT – hry na určování první hlásky</w:t>
            </w:r>
          </w:p>
        </w:tc>
      </w:tr>
      <w:tr w:rsidR="00377683" w14:paraId="71290769" w14:textId="77777777">
        <w:trPr>
          <w:trHeight w:val="190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00A75" w14:textId="77777777" w:rsidR="00377683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MP</w:t>
            </w:r>
          </w:p>
          <w:p w14:paraId="0AFDDF08" w14:textId="77777777" w:rsidR="00377683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Matematické představy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1F60C" w14:textId="77777777" w:rsidR="00377683" w:rsidRDefault="00000000">
            <w:pPr>
              <w:pStyle w:val="fl"/>
            </w:pPr>
            <w:r>
              <w:rPr>
                <w:b/>
                <w:bCs/>
              </w:rPr>
              <w:t>1. týden:</w:t>
            </w:r>
            <w:r>
              <w:t xml:space="preserve"> </w:t>
            </w:r>
            <w:r>
              <w:rPr>
                <w:sz w:val="22"/>
                <w:szCs w:val="22"/>
              </w:rPr>
              <w:t>počítání s kolíčky – krocan (propojení počtu prvků s číslicemi)</w:t>
            </w:r>
          </w:p>
        </w:tc>
      </w:tr>
      <w:tr w:rsidR="00377683" w14:paraId="055B8F75" w14:textId="77777777">
        <w:trPr>
          <w:trHeight w:val="19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E28A0" w14:textId="77777777" w:rsidR="00377683" w:rsidRDefault="00377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9681B" w14:textId="77777777" w:rsidR="00377683" w:rsidRDefault="00000000">
            <w:pPr>
              <w:spacing w:after="0" w:line="254" w:lineRule="auto"/>
            </w:pPr>
            <w:r>
              <w:rPr>
                <w:rFonts w:ascii="Times New Roman" w:hAnsi="Times New Roman"/>
                <w:b/>
                <w:bCs/>
              </w:rPr>
              <w:t>2. týden:</w:t>
            </w:r>
            <w:r>
              <w:rPr>
                <w:rFonts w:ascii="Times New Roman" w:hAnsi="Times New Roman"/>
              </w:rPr>
              <w:t xml:space="preserve"> zvířecí rodinky – porovnávání méně/více/stejně – přiřazovaní příslušných znamének</w:t>
            </w:r>
          </w:p>
        </w:tc>
      </w:tr>
      <w:tr w:rsidR="00377683" w14:paraId="47510E21" w14:textId="77777777">
        <w:trPr>
          <w:trHeight w:val="19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B1F19" w14:textId="77777777" w:rsidR="00377683" w:rsidRDefault="00377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4C045" w14:textId="77777777" w:rsidR="00377683" w:rsidRDefault="0000000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 xml:space="preserve">3. týden: </w:t>
            </w:r>
            <w:r>
              <w:rPr>
                <w:rFonts w:ascii="Times New Roman" w:hAnsi="Times New Roman"/>
              </w:rPr>
              <w:t>opakování geometrických tvarů – skládání obrázků z geometrických tvarů</w:t>
            </w:r>
          </w:p>
        </w:tc>
      </w:tr>
      <w:tr w:rsidR="00377683" w14:paraId="5AB7C91A" w14:textId="77777777">
        <w:trPr>
          <w:trHeight w:val="19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7D398" w14:textId="77777777" w:rsidR="00377683" w:rsidRDefault="00377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D2C42" w14:textId="77777777" w:rsidR="00377683" w:rsidRDefault="00000000">
            <w:pPr>
              <w:spacing w:after="0" w:line="254" w:lineRule="auto"/>
            </w:pPr>
            <w:r>
              <w:rPr>
                <w:rFonts w:ascii="Times New Roman" w:hAnsi="Times New Roman"/>
                <w:b/>
                <w:bCs/>
              </w:rPr>
              <w:t xml:space="preserve">4. týden: </w:t>
            </w:r>
            <w:r>
              <w:rPr>
                <w:rFonts w:ascii="Times New Roman" w:hAnsi="Times New Roman"/>
              </w:rPr>
              <w:t>práce s PS – předmatematické úkoly zaměřené na pozornost a postřeh</w:t>
            </w:r>
          </w:p>
        </w:tc>
      </w:tr>
      <w:tr w:rsidR="00377683" w14:paraId="1EE1B89B" w14:textId="77777777">
        <w:trPr>
          <w:trHeight w:val="129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ABE37" w14:textId="77777777" w:rsidR="00377683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GR</w:t>
            </w:r>
          </w:p>
          <w:p w14:paraId="4C5020AB" w14:textId="77777777" w:rsidR="00377683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Grafomotorika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0E0C" w14:textId="77777777" w:rsidR="00377683" w:rsidRDefault="0000000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1. týden</w:t>
            </w:r>
            <w:r>
              <w:rPr>
                <w:rFonts w:ascii="Times New Roman" w:hAnsi="Times New Roman"/>
              </w:rPr>
              <w:t>: práce s pracovním sešitem – psaní se zvířátky, opakování grafomotorických prvků na IT – básničky na rozcvičení celé ruky od ramenního kloubu ke konečkům prstů</w:t>
            </w:r>
          </w:p>
        </w:tc>
      </w:tr>
      <w:tr w:rsidR="00377683" w14:paraId="2F57B6DD" w14:textId="77777777">
        <w:trPr>
          <w:trHeight w:val="127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3C868" w14:textId="77777777" w:rsidR="00377683" w:rsidRDefault="00377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C1D29" w14:textId="77777777" w:rsidR="00377683" w:rsidRDefault="0000000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 xml:space="preserve">2. týden: </w:t>
            </w:r>
            <w:r>
              <w:rPr>
                <w:rFonts w:ascii="Times New Roman" w:hAnsi="Times New Roman"/>
              </w:rPr>
              <w:t>správný úchop psacího náčiní – napodobení tvarů jednotlivých grafomotorických prvků – Co už umím?, jarní modelování se šablonou – rozvoj jemné motoriky – květiny a zvířata</w:t>
            </w:r>
          </w:p>
        </w:tc>
      </w:tr>
      <w:tr w:rsidR="00377683" w14:paraId="6F62D1CF" w14:textId="77777777">
        <w:trPr>
          <w:trHeight w:val="127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F179F" w14:textId="77777777" w:rsidR="00377683" w:rsidRDefault="00377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A18B7" w14:textId="77777777" w:rsidR="00377683" w:rsidRDefault="0000000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 xml:space="preserve">3. týden: </w:t>
            </w:r>
            <w:r>
              <w:rPr>
                <w:rFonts w:ascii="Times New Roman" w:hAnsi="Times New Roman"/>
              </w:rPr>
              <w:t>Koordinace oko x ruka – bludiště (včelka v úlu), práce s PL – rovné čáry a kroužky, hnízdo pro ptáčky – uvolnění ruky, stříhání, lepení</w:t>
            </w:r>
          </w:p>
        </w:tc>
      </w:tr>
      <w:tr w:rsidR="00377683" w14:paraId="28502AC3" w14:textId="77777777">
        <w:trPr>
          <w:trHeight w:val="127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7EE48" w14:textId="77777777" w:rsidR="00377683" w:rsidRDefault="00377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D1234" w14:textId="77777777" w:rsidR="00377683" w:rsidRDefault="0000000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 xml:space="preserve">4. týden: </w:t>
            </w:r>
            <w:r>
              <w:rPr>
                <w:rFonts w:ascii="Times New Roman" w:hAnsi="Times New Roman"/>
              </w:rPr>
              <w:t>lovení malých gumiček z misky s vodou pomocí špejle – (ochrana přírody) – rozvoj jemné motoriky ,trénink zavazování tkaniček na dřeném modelu boty, práce s PL – spodní i horní kličky, jednotka na velkém formátu – planeta Země</w:t>
            </w:r>
          </w:p>
        </w:tc>
      </w:tr>
      <w:tr w:rsidR="00377683" w14:paraId="5D94A281" w14:textId="77777777">
        <w:trPr>
          <w:trHeight w:val="64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53476" w14:textId="77777777" w:rsidR="00377683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VV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A607E" w14:textId="77777777" w:rsidR="00377683" w:rsidRDefault="0000000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 xml:space="preserve">1. týden: </w:t>
            </w:r>
            <w:r>
              <w:rPr>
                <w:rFonts w:ascii="Times New Roman" w:hAnsi="Times New Roman"/>
              </w:rPr>
              <w:t>Kresba tužkou libovolného zvířete s co největším počtem detailů – vybarvování pastelkami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– plynulé pohyby pastelkou, správný přítlak, uvolněná ruka</w:t>
            </w:r>
          </w:p>
        </w:tc>
      </w:tr>
      <w:tr w:rsidR="00377683" w14:paraId="117AC053" w14:textId="77777777">
        <w:trPr>
          <w:trHeight w:val="62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B1BD0" w14:textId="77777777" w:rsidR="00377683" w:rsidRDefault="00377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6B215" w14:textId="77777777" w:rsidR="00377683" w:rsidRDefault="00000000">
            <w:pPr>
              <w:spacing w:after="0" w:line="254" w:lineRule="auto"/>
            </w:pPr>
            <w:r>
              <w:rPr>
                <w:rFonts w:ascii="Times New Roman" w:hAnsi="Times New Roman"/>
                <w:b/>
                <w:bCs/>
              </w:rPr>
              <w:t>2. týden</w:t>
            </w:r>
            <w:r>
              <w:rPr>
                <w:rFonts w:ascii="Times New Roman" w:hAnsi="Times New Roman"/>
              </w:rPr>
              <w:t>: malba temperovými barvami – farma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(dům)</w:t>
            </w:r>
          </w:p>
        </w:tc>
      </w:tr>
      <w:tr w:rsidR="00377683" w14:paraId="3DCBD8CA" w14:textId="77777777">
        <w:trPr>
          <w:trHeight w:val="62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0EAD3" w14:textId="77777777" w:rsidR="00377683" w:rsidRDefault="00377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D5CBF" w14:textId="77777777" w:rsidR="00377683" w:rsidRDefault="0000000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3. týden:</w:t>
            </w:r>
            <w:r>
              <w:rPr>
                <w:rFonts w:ascii="Times New Roman" w:hAnsi="Times New Roman"/>
              </w:rPr>
              <w:t xml:space="preserve"> kresba lidské postavy se všemi detaily – opakujeme k zápisu - Já</w:t>
            </w:r>
          </w:p>
        </w:tc>
      </w:tr>
      <w:tr w:rsidR="00377683" w14:paraId="59900413" w14:textId="77777777">
        <w:trPr>
          <w:trHeight w:val="62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88936" w14:textId="77777777" w:rsidR="00377683" w:rsidRDefault="00377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AF91" w14:textId="77777777" w:rsidR="00377683" w:rsidRDefault="0000000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 xml:space="preserve">4. týden: </w:t>
            </w:r>
            <w:r>
              <w:rPr>
                <w:rFonts w:ascii="Times New Roman" w:hAnsi="Times New Roman"/>
              </w:rPr>
              <w:t>barevná louka  - kresba tuší – květiny, lepení na barevný podklad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377683" w14:paraId="5EA8F145" w14:textId="77777777">
        <w:trPr>
          <w:trHeight w:val="64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921CD" w14:textId="77777777" w:rsidR="00377683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TV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2613B" w14:textId="77777777" w:rsidR="00377683" w:rsidRDefault="00000000">
            <w:pPr>
              <w:spacing w:after="0" w:line="254" w:lineRule="auto"/>
            </w:pPr>
            <w:r>
              <w:rPr>
                <w:rFonts w:ascii="Times New Roman" w:hAnsi="Times New Roman"/>
                <w:b/>
                <w:bCs/>
              </w:rPr>
              <w:t xml:space="preserve">1. týden: </w:t>
            </w:r>
            <w:r>
              <w:rPr>
                <w:rFonts w:ascii="Times New Roman" w:hAnsi="Times New Roman"/>
              </w:rPr>
              <w:t>napodobování pohybů zvířat – zvířecí abeceda, cvičení s barevnými obručemi, PH: vejce, kuře, slepice</w:t>
            </w:r>
          </w:p>
        </w:tc>
      </w:tr>
      <w:tr w:rsidR="00377683" w14:paraId="593F1B14" w14:textId="77777777">
        <w:trPr>
          <w:trHeight w:val="62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CBFEE" w14:textId="77777777" w:rsidR="00377683" w:rsidRDefault="00377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BDB76" w14:textId="77777777" w:rsidR="00377683" w:rsidRDefault="00000000">
            <w:pPr>
              <w:spacing w:after="0" w:line="254" w:lineRule="auto"/>
            </w:pPr>
            <w:r>
              <w:rPr>
                <w:rFonts w:ascii="Times New Roman" w:hAnsi="Times New Roman"/>
                <w:b/>
                <w:bCs/>
              </w:rPr>
              <w:t xml:space="preserve">2. týden: </w:t>
            </w:r>
            <w:r>
              <w:rPr>
                <w:rFonts w:ascii="Times New Roman" w:hAnsi="Times New Roman"/>
              </w:rPr>
              <w:t>skok s obratem, míčová školka – hod do dálky z místa, PH: Z vody do vody – rychlé změny pohybu, plazení pod gumou – souhra nohy – ruce, bez dotyku gumy</w:t>
            </w:r>
          </w:p>
        </w:tc>
      </w:tr>
      <w:tr w:rsidR="00377683" w14:paraId="79873342" w14:textId="77777777">
        <w:trPr>
          <w:trHeight w:val="62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EA69B" w14:textId="77777777" w:rsidR="00377683" w:rsidRDefault="00377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6812" w14:textId="77777777" w:rsidR="00377683" w:rsidRDefault="00000000">
            <w:pPr>
              <w:pStyle w:val="Default"/>
            </w:pPr>
            <w:r>
              <w:rPr>
                <w:b/>
                <w:bCs/>
              </w:rPr>
              <w:t xml:space="preserve">3. týden: </w:t>
            </w:r>
            <w:r>
              <w:t>shyb na vyvýšené ploše, překračování překážek na vyvýšené ploše, chůze po zúžené ploše, rychlý běh dráhou mezi lany s míčem, běh slalomem mezi metami, správné odbíjení míče</w:t>
            </w:r>
          </w:p>
        </w:tc>
      </w:tr>
      <w:tr w:rsidR="00377683" w14:paraId="55EE2FDF" w14:textId="77777777">
        <w:trPr>
          <w:trHeight w:val="62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65812" w14:textId="77777777" w:rsidR="00377683" w:rsidRDefault="00377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D965D" w14:textId="77777777" w:rsidR="00377683" w:rsidRDefault="00000000">
            <w:pPr>
              <w:spacing w:after="0" w:line="254" w:lineRule="auto"/>
            </w:pPr>
            <w:r>
              <w:rPr>
                <w:rFonts w:ascii="Times New Roman" w:hAnsi="Times New Roman"/>
                <w:b/>
                <w:bCs/>
              </w:rPr>
              <w:t xml:space="preserve">4. týden: </w:t>
            </w:r>
            <w:r>
              <w:rPr>
                <w:rFonts w:ascii="Times New Roman" w:hAnsi="Times New Roman"/>
              </w:rPr>
              <w:t>skoky na trampolíně, zastavení, seskok – pružný odraz, prolézání obručí ve vzporu klečmo, míčová školka – hod míčem do výšky – koordinace při házení a chytání, manipulace s míčem ve skupině – týmové soutěže s míčem (podávání)</w:t>
            </w:r>
          </w:p>
        </w:tc>
      </w:tr>
      <w:tr w:rsidR="00377683" w14:paraId="1F2A5173" w14:textId="77777777">
        <w:trPr>
          <w:trHeight w:val="64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5FCB" w14:textId="77777777" w:rsidR="00377683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HV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CA29" w14:textId="77777777" w:rsidR="00377683" w:rsidRDefault="00000000">
            <w:pPr>
              <w:pStyle w:val="fl"/>
            </w:pPr>
            <w:r>
              <w:rPr>
                <w:b/>
                <w:bCs/>
              </w:rPr>
              <w:t>1. týden:</w:t>
            </w:r>
            <w:r>
              <w:t xml:space="preserve"> </w:t>
            </w:r>
            <w:r>
              <w:rPr>
                <w:sz w:val="22"/>
                <w:szCs w:val="22"/>
              </w:rPr>
              <w:t>opakování – zpěv lidových písní (Ve kterých písních se objevuje zvíře?), Pásla ovečky, Skákal pes, Běží liška … zpívání s pohybem, sluchová diferenciace – zvuky zvířat</w:t>
            </w:r>
          </w:p>
        </w:tc>
      </w:tr>
      <w:tr w:rsidR="00377683" w14:paraId="77B815E8" w14:textId="77777777">
        <w:trPr>
          <w:trHeight w:val="62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3785A" w14:textId="77777777" w:rsidR="00377683" w:rsidRDefault="00377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CEACB" w14:textId="77777777" w:rsidR="00377683" w:rsidRDefault="00000000">
            <w:pPr>
              <w:spacing w:after="0" w:line="254" w:lineRule="auto"/>
            </w:pPr>
            <w:r>
              <w:rPr>
                <w:rFonts w:ascii="Times New Roman" w:hAnsi="Times New Roman"/>
                <w:b/>
                <w:bCs/>
              </w:rPr>
              <w:t xml:space="preserve">2. týden: </w:t>
            </w:r>
            <w:r>
              <w:rPr>
                <w:rFonts w:ascii="Times New Roman" w:hAnsi="Times New Roman"/>
              </w:rPr>
              <w:t>Nácvik písně, když jsem já sloužil s obrázkovou podporou, orientace v řadě – řadové číslovky</w:t>
            </w:r>
          </w:p>
        </w:tc>
      </w:tr>
      <w:tr w:rsidR="00377683" w14:paraId="22B4FB0B" w14:textId="77777777">
        <w:trPr>
          <w:trHeight w:val="62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D4CE8" w14:textId="77777777" w:rsidR="00377683" w:rsidRDefault="00377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C4237" w14:textId="77777777" w:rsidR="00377683" w:rsidRDefault="0000000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 xml:space="preserve">3. týden: </w:t>
            </w:r>
            <w:r>
              <w:rPr>
                <w:rFonts w:ascii="Times New Roman" w:hAnsi="Times New Roman"/>
              </w:rPr>
              <w:t>Opakování jarních písní (Jaro, Zaspala sněženka, Zavoláme na jaro, Tanec sněženek …), využití dětských nástrojů – vnímání rytmu</w:t>
            </w:r>
          </w:p>
        </w:tc>
      </w:tr>
      <w:tr w:rsidR="00377683" w14:paraId="17196710" w14:textId="77777777">
        <w:trPr>
          <w:trHeight w:val="62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F9E47" w14:textId="77777777" w:rsidR="00377683" w:rsidRDefault="00377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7D5FF" w14:textId="77777777" w:rsidR="00377683" w:rsidRDefault="00000000">
            <w:pPr>
              <w:spacing w:after="0" w:line="254" w:lineRule="auto"/>
            </w:pPr>
            <w:r>
              <w:rPr>
                <w:rFonts w:ascii="Times New Roman" w:hAnsi="Times New Roman"/>
                <w:b/>
                <w:bCs/>
              </w:rPr>
              <w:t xml:space="preserve">4. týden: </w:t>
            </w:r>
            <w:r>
              <w:rPr>
                <w:rFonts w:ascii="Times New Roman" w:hAnsi="Times New Roman"/>
              </w:rPr>
              <w:t>Popeláři – píseň s pohybem (prší, prší jen se leje) – rytmická hra na tělo</w:t>
            </w:r>
          </w:p>
        </w:tc>
      </w:tr>
      <w:tr w:rsidR="00377683" w14:paraId="1F7236CD" w14:textId="77777777">
        <w:trPr>
          <w:trHeight w:val="64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398F8" w14:textId="77777777" w:rsidR="00377683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038DC" w14:textId="77777777" w:rsidR="00377683" w:rsidRDefault="00000000">
            <w:pPr>
              <w:pStyle w:val="fl"/>
            </w:pPr>
            <w:r>
              <w:rPr>
                <w:b/>
                <w:bCs/>
              </w:rPr>
              <w:t xml:space="preserve">1. týden: </w:t>
            </w:r>
            <w:r>
              <w:rPr>
                <w:sz w:val="22"/>
                <w:szCs w:val="22"/>
              </w:rPr>
              <w:t>kravička na špachtli – stříhání, lepení, trhání papíru, prověření schopnosti samostatného rozvržení a naplánování jednotlivých úkonů a jejich realizace</w:t>
            </w:r>
          </w:p>
        </w:tc>
      </w:tr>
      <w:tr w:rsidR="00377683" w14:paraId="5FE65194" w14:textId="77777777">
        <w:trPr>
          <w:trHeight w:val="62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D1915" w14:textId="77777777" w:rsidR="00377683" w:rsidRDefault="00377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26D3" w14:textId="77777777" w:rsidR="00377683" w:rsidRDefault="0000000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2. týden</w:t>
            </w:r>
            <w:r>
              <w:rPr>
                <w:rFonts w:ascii="Times New Roman" w:hAnsi="Times New Roman"/>
              </w:rPr>
              <w:t>: zlepšení techniky stříhání – malé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tvary – hospodářská zvířata – lepení na připravený podklad – vlastní farmu, omotávání chlupatými drátky – ovečka</w:t>
            </w:r>
          </w:p>
        </w:tc>
      </w:tr>
      <w:tr w:rsidR="00377683" w14:paraId="06B76A13" w14:textId="77777777">
        <w:trPr>
          <w:trHeight w:val="62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8E4F" w14:textId="77777777" w:rsidR="00377683" w:rsidRDefault="00377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239E" w14:textId="77777777" w:rsidR="00377683" w:rsidRDefault="0000000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 xml:space="preserve">3. týden: </w:t>
            </w:r>
            <w:r>
              <w:rPr>
                <w:rFonts w:ascii="Times New Roman" w:hAnsi="Times New Roman"/>
              </w:rPr>
              <w:t>králičí zahrádka – práce s tavnou pistolí – lepení dřevěných dřívek, stříhání filcu, barevný králíček – stříhání, lepení, tupování pompony</w:t>
            </w:r>
          </w:p>
        </w:tc>
      </w:tr>
      <w:tr w:rsidR="00377683" w14:paraId="520B6169" w14:textId="77777777">
        <w:trPr>
          <w:trHeight w:val="62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D102D" w14:textId="77777777" w:rsidR="00377683" w:rsidRDefault="00377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26DCF" w14:textId="77777777" w:rsidR="00377683" w:rsidRDefault="0000000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 xml:space="preserve">4. týden: </w:t>
            </w:r>
            <w:r>
              <w:rPr>
                <w:rFonts w:ascii="Times New Roman" w:hAnsi="Times New Roman"/>
              </w:rPr>
              <w:t>barevná louka – příprava materiálu – malba barevných proužků vodovými barvami, lepení mozaiky z barevného papíru</w:t>
            </w:r>
          </w:p>
        </w:tc>
      </w:tr>
      <w:tr w:rsidR="00377683" w14:paraId="5D7F436C" w14:textId="77777777">
        <w:trPr>
          <w:trHeight w:val="31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4D05D" w14:textId="77777777" w:rsidR="00377683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ZV</w:t>
            </w:r>
          </w:p>
          <w:p w14:paraId="62DA43BE" w14:textId="77777777" w:rsidR="00377683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Zrakové vnímání a prostorová orientace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5C68F" w14:textId="77777777" w:rsidR="00377683" w:rsidRDefault="00000000">
            <w:pPr>
              <w:pStyle w:val="fl"/>
            </w:pPr>
            <w:r>
              <w:rPr>
                <w:b/>
                <w:bCs/>
              </w:rPr>
              <w:t>1. týden:</w:t>
            </w:r>
            <w:r>
              <w:t xml:space="preserve"> předložkové vazby – umístění jednotlivých hraček dle slovních pokynů – domeček </w:t>
            </w:r>
          </w:p>
        </w:tc>
      </w:tr>
      <w:tr w:rsidR="00377683" w14:paraId="316E1D86" w14:textId="77777777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A8084" w14:textId="77777777" w:rsidR="00377683" w:rsidRDefault="00377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3294" w14:textId="77777777" w:rsidR="00377683" w:rsidRDefault="00000000">
            <w:pPr>
              <w:spacing w:after="0" w:line="254" w:lineRule="auto"/>
            </w:pPr>
            <w:r>
              <w:rPr>
                <w:rFonts w:ascii="Times New Roman" w:hAnsi="Times New Roman"/>
                <w:b/>
                <w:bCs/>
              </w:rPr>
              <w:t xml:space="preserve">2. týden: </w:t>
            </w:r>
            <w:r>
              <w:rPr>
                <w:rFonts w:ascii="Times New Roman" w:hAnsi="Times New Roman"/>
              </w:rPr>
              <w:t>PS Zrakové vnímání – skládání obrázku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Jaro, skládání zvířat z geometrických tvarů dle vzoru</w:t>
            </w:r>
          </w:p>
        </w:tc>
      </w:tr>
      <w:tr w:rsidR="00377683" w14:paraId="16F2554A" w14:textId="77777777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F7BA3" w14:textId="77777777" w:rsidR="00377683" w:rsidRDefault="00377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713E1" w14:textId="77777777" w:rsidR="00377683" w:rsidRDefault="0000000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 xml:space="preserve">3. týden: </w:t>
            </w:r>
            <w:r>
              <w:rPr>
                <w:rFonts w:ascii="Times New Roman" w:hAnsi="Times New Roman"/>
              </w:rPr>
              <w:t>rozvoj prostorové orientace – Kde je včelka?</w:t>
            </w:r>
          </w:p>
        </w:tc>
      </w:tr>
      <w:tr w:rsidR="00377683" w14:paraId="77B1A6FC" w14:textId="77777777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EB459" w14:textId="77777777" w:rsidR="00377683" w:rsidRDefault="00377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9AA93" w14:textId="77777777" w:rsidR="00377683" w:rsidRDefault="0000000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4. týden:</w:t>
            </w:r>
            <w:r>
              <w:rPr>
                <w:rFonts w:ascii="Times New Roman" w:hAnsi="Times New Roman"/>
              </w:rPr>
              <w:t xml:space="preserve"> rozlišování tiskacích písmen – hledání stejných tvarů, stínohrátky</w:t>
            </w:r>
          </w:p>
        </w:tc>
      </w:tr>
      <w:tr w:rsidR="00377683" w14:paraId="733576A2" w14:textId="77777777">
        <w:trPr>
          <w:trHeight w:val="190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00CBA" w14:textId="77777777" w:rsidR="00377683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JV</w:t>
            </w:r>
          </w:p>
          <w:p w14:paraId="00D52D17" w14:textId="77777777" w:rsidR="00377683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Jazyková výchova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F8607" w14:textId="77777777" w:rsidR="00377683" w:rsidRDefault="00000000">
            <w:pPr>
              <w:spacing w:after="0" w:line="254" w:lineRule="auto"/>
            </w:pPr>
            <w:r>
              <w:rPr>
                <w:rFonts w:ascii="Times New Roman" w:hAnsi="Times New Roman"/>
                <w:b/>
                <w:bCs/>
              </w:rPr>
              <w:t xml:space="preserve">1. týden: </w:t>
            </w:r>
            <w:r>
              <w:rPr>
                <w:rFonts w:ascii="Times New Roman" w:hAnsi="Times New Roman"/>
              </w:rPr>
              <w:t>převyprávění děje známé pohádky dle vlastní volby – opakování k zápisu, zvířecí rýmované hádanky</w:t>
            </w:r>
          </w:p>
        </w:tc>
      </w:tr>
      <w:tr w:rsidR="00377683" w14:paraId="58D01F0A" w14:textId="77777777">
        <w:trPr>
          <w:trHeight w:val="19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5241E" w14:textId="77777777" w:rsidR="00377683" w:rsidRDefault="00377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76D7C" w14:textId="77777777" w:rsidR="00377683" w:rsidRDefault="00000000">
            <w:pPr>
              <w:spacing w:after="0" w:line="254" w:lineRule="auto"/>
            </w:pPr>
            <w:r>
              <w:rPr>
                <w:rFonts w:ascii="Times New Roman" w:hAnsi="Times New Roman"/>
                <w:b/>
                <w:bCs/>
              </w:rPr>
              <w:t xml:space="preserve">2. týden: </w:t>
            </w:r>
            <w:r>
              <w:rPr>
                <w:rFonts w:ascii="Times New Roman" w:hAnsi="Times New Roman"/>
              </w:rPr>
              <w:t>sluchové vnímání a pravolevá orientace, opakování sl. zásoby na téma dopravní prostředky (určování počtu slabik, určování první a poslední hlásky, určování směru jízdy dopravního prostředku)</w:t>
            </w:r>
          </w:p>
        </w:tc>
      </w:tr>
      <w:tr w:rsidR="00377683" w14:paraId="379C89B0" w14:textId="77777777">
        <w:trPr>
          <w:trHeight w:val="19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992D" w14:textId="77777777" w:rsidR="00377683" w:rsidRDefault="00377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2552" w14:textId="77777777" w:rsidR="00377683" w:rsidRDefault="0000000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 xml:space="preserve">3. týden: </w:t>
            </w:r>
            <w:r>
              <w:rPr>
                <w:rFonts w:ascii="Times New Roman" w:hAnsi="Times New Roman"/>
              </w:rPr>
              <w:t>Elkonin – slabiková schémata – rozlišování krátkých a dlouhých slabik</w:t>
            </w:r>
          </w:p>
        </w:tc>
      </w:tr>
      <w:tr w:rsidR="00377683" w14:paraId="6B872D23" w14:textId="77777777">
        <w:trPr>
          <w:trHeight w:val="19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B090C" w14:textId="77777777" w:rsidR="00377683" w:rsidRDefault="00377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6B83F" w14:textId="77777777" w:rsidR="00377683" w:rsidRDefault="0000000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4. týden:</w:t>
            </w:r>
            <w:r>
              <w:rPr>
                <w:rFonts w:ascii="Times New Roman" w:hAnsi="Times New Roman"/>
              </w:rPr>
              <w:t xml:space="preserve"> sluchové rozlišování sykavek ve slovech s obrázkovou podporou</w:t>
            </w:r>
          </w:p>
        </w:tc>
      </w:tr>
      <w:tr w:rsidR="00377683" w14:paraId="747BD8BA" w14:textId="77777777">
        <w:trPr>
          <w:trHeight w:val="129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B9944" w14:textId="77777777" w:rsidR="00377683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RP</w:t>
            </w:r>
          </w:p>
          <w:p w14:paraId="7293A1CA" w14:textId="77777777" w:rsidR="00377683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Rozvoj poznání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A54A" w14:textId="77777777" w:rsidR="00377683" w:rsidRDefault="00000000">
            <w:pPr>
              <w:spacing w:after="0" w:line="254" w:lineRule="auto"/>
            </w:pPr>
            <w:r>
              <w:rPr>
                <w:rFonts w:ascii="Times New Roman" w:hAnsi="Times New Roman"/>
                <w:b/>
                <w:bCs/>
              </w:rPr>
              <w:t xml:space="preserve">1. týden: </w:t>
            </w:r>
            <w:r>
              <w:rPr>
                <w:rFonts w:ascii="Times New Roman" w:hAnsi="Times New Roman"/>
              </w:rPr>
              <w:t>jaro v přírodě – vycházky do okolí, hledání znaků jara – jarní květiny, hmyz, mláďata zvířat, umět pojmenovat členy zvířecích rodin</w:t>
            </w:r>
          </w:p>
        </w:tc>
      </w:tr>
      <w:tr w:rsidR="00377683" w14:paraId="10AC53A0" w14:textId="77777777">
        <w:trPr>
          <w:trHeight w:val="127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65766" w14:textId="77777777" w:rsidR="00377683" w:rsidRDefault="00377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3B967" w14:textId="77777777" w:rsidR="00377683" w:rsidRDefault="00000000">
            <w:pPr>
              <w:spacing w:after="0" w:line="254" w:lineRule="auto"/>
            </w:pPr>
            <w:r>
              <w:rPr>
                <w:rFonts w:ascii="Times New Roman" w:hAnsi="Times New Roman"/>
                <w:b/>
                <w:bCs/>
              </w:rPr>
              <w:t xml:space="preserve">2. týden: </w:t>
            </w:r>
            <w:r>
              <w:rPr>
                <w:rFonts w:ascii="Times New Roman" w:hAnsi="Times New Roman"/>
              </w:rPr>
              <w:t>Co dávají zvířátka a z čeho se vyrábí jídlo, které běžně jíme? Užitek z chovu hospodářských zvířat a pěstování plodin, podoj krávu – prožitkové učení, poznávání všemi smysly – poznávání podle čichu – bylinky a ovoce</w:t>
            </w:r>
          </w:p>
        </w:tc>
      </w:tr>
      <w:tr w:rsidR="00377683" w14:paraId="3FF6FF84" w14:textId="77777777">
        <w:trPr>
          <w:trHeight w:val="127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0E53C" w14:textId="77777777" w:rsidR="00377683" w:rsidRDefault="00377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0CE9" w14:textId="77777777" w:rsidR="00377683" w:rsidRDefault="0000000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 xml:space="preserve">3. týden: </w:t>
            </w:r>
            <w:r>
              <w:rPr>
                <w:rFonts w:ascii="Times New Roman" w:hAnsi="Times New Roman"/>
              </w:rPr>
              <w:t>hry na podporu kooperace ve skupině, pochopení důležitostí každé práce (důležitá je práce lékaře i uklízečky), umět pojmenovat různé druhy povolání a vědět, jaké povolání vykonávají rodiče, logické uvažování – povolání a potřebné předměty</w:t>
            </w:r>
          </w:p>
        </w:tc>
      </w:tr>
      <w:tr w:rsidR="00377683" w14:paraId="126BE4CF" w14:textId="77777777">
        <w:trPr>
          <w:trHeight w:val="127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53FA0" w14:textId="77777777" w:rsidR="00377683" w:rsidRDefault="00377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69A58" w14:textId="77777777" w:rsidR="00377683" w:rsidRDefault="00000000">
            <w:pPr>
              <w:spacing w:after="0"/>
            </w:pPr>
            <w:r>
              <w:rPr>
                <w:rFonts w:ascii="Times New Roman" w:hAnsi="Times New Roman"/>
                <w:b/>
                <w:bCs/>
              </w:rPr>
              <w:t xml:space="preserve">4. týden: </w:t>
            </w:r>
            <w:r>
              <w:rPr>
                <w:rFonts w:ascii="Times New Roman" w:hAnsi="Times New Roman"/>
              </w:rPr>
              <w:t>enviromentální výchova, koloběh vody v přírodě, pochopení důležitosti ochrany životního prostředí – opakování ekologického tématu – třídění odpadků</w:t>
            </w:r>
          </w:p>
        </w:tc>
      </w:tr>
    </w:tbl>
    <w:p w14:paraId="5035A494" w14:textId="77777777" w:rsidR="00377683" w:rsidRDefault="00377683"/>
    <w:sectPr w:rsidR="0037768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B8263B" w14:textId="77777777" w:rsidR="00F834A5" w:rsidRDefault="00F834A5">
      <w:pPr>
        <w:spacing w:after="0" w:line="240" w:lineRule="auto"/>
      </w:pPr>
      <w:r>
        <w:separator/>
      </w:r>
    </w:p>
  </w:endnote>
  <w:endnote w:type="continuationSeparator" w:id="0">
    <w:p w14:paraId="6CA2DDED" w14:textId="77777777" w:rsidR="00F834A5" w:rsidRDefault="00F8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927CF2" w14:textId="77777777" w:rsidR="00F834A5" w:rsidRDefault="00F834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BEAD30" w14:textId="77777777" w:rsidR="00F834A5" w:rsidRDefault="00F83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83"/>
    <w:rsid w:val="00341641"/>
    <w:rsid w:val="00351F9F"/>
    <w:rsid w:val="00377683"/>
    <w:rsid w:val="00F834A5"/>
    <w:rsid w:val="00FE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CBF8"/>
  <w15:docId w15:val="{E52E8E79-DA5A-4B11-AB0E-647F1667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Aptos" w:hAnsi="Aptos" w:cs="Times New Roman"/>
        <w:kern w:val="3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360" w:after="80"/>
      <w:outlineLvl w:val="0"/>
    </w:pPr>
    <w:rPr>
      <w:rFonts w:ascii="Aptos Display" w:eastAsia="Times New Roman" w:hAnsi="Aptos Display"/>
      <w:color w:val="0F4761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160" w:after="80"/>
      <w:outlineLvl w:val="1"/>
    </w:pPr>
    <w:rPr>
      <w:rFonts w:ascii="Aptos Display" w:eastAsia="Times New Roman" w:hAnsi="Aptos Display"/>
      <w:color w:val="0F4761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160" w:after="80"/>
      <w:outlineLvl w:val="2"/>
    </w:pPr>
    <w:rPr>
      <w:rFonts w:eastAsia="Times New Roman"/>
      <w:color w:val="0F4761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80" w:after="40"/>
      <w:outlineLvl w:val="3"/>
    </w:pPr>
    <w:rPr>
      <w:rFonts w:eastAsia="Times New Roman"/>
      <w:i/>
      <w:iCs/>
      <w:color w:val="0F4761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80" w:after="40"/>
      <w:outlineLvl w:val="4"/>
    </w:pPr>
    <w:rPr>
      <w:rFonts w:eastAsia="Times New Roman"/>
      <w:color w:val="0F4761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40" w:after="0"/>
      <w:outlineLvl w:val="5"/>
    </w:pPr>
    <w:rPr>
      <w:rFonts w:eastAsia="Times New Roman"/>
      <w:i/>
      <w:iCs/>
      <w:color w:val="595959"/>
    </w:rPr>
  </w:style>
  <w:style w:type="paragraph" w:styleId="Nadpis7">
    <w:name w:val="heading 7"/>
    <w:basedOn w:val="Normln"/>
    <w:next w:val="Normln"/>
    <w:pPr>
      <w:keepNext/>
      <w:keepLines/>
      <w:spacing w:before="40" w:after="0"/>
      <w:outlineLvl w:val="6"/>
    </w:pPr>
    <w:rPr>
      <w:rFonts w:eastAsia="Times New Roman"/>
      <w:color w:val="595959"/>
    </w:rPr>
  </w:style>
  <w:style w:type="paragraph" w:styleId="Nadpis8">
    <w:name w:val="heading 8"/>
    <w:basedOn w:val="Normln"/>
    <w:next w:val="Normln"/>
    <w:pPr>
      <w:keepNext/>
      <w:keepLines/>
      <w:spacing w:after="0"/>
      <w:outlineLvl w:val="7"/>
    </w:pPr>
    <w:rPr>
      <w:rFonts w:eastAsia="Times New Roman"/>
      <w:i/>
      <w:iCs/>
      <w:color w:val="272727"/>
    </w:rPr>
  </w:style>
  <w:style w:type="paragraph" w:styleId="Nadpis9">
    <w:name w:val="heading 9"/>
    <w:basedOn w:val="Normln"/>
    <w:next w:val="Normln"/>
    <w:pPr>
      <w:keepNext/>
      <w:keepLines/>
      <w:spacing w:after="0"/>
      <w:outlineLvl w:val="8"/>
    </w:pPr>
    <w:rPr>
      <w:rFonts w:eastAsia="Times New Roman"/>
      <w:color w:val="2727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Nadpis2Char">
    <w:name w:val="Nadpis 2 Char"/>
    <w:basedOn w:val="Standardnpsmoodstavce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Nadpis3Char">
    <w:name w:val="Nadpis 3 Char"/>
    <w:basedOn w:val="Standardnpsmoodstavce"/>
    <w:rPr>
      <w:rFonts w:eastAsia="Times New Roman" w:cs="Times New Roman"/>
      <w:color w:val="0F4761"/>
      <w:sz w:val="28"/>
      <w:szCs w:val="28"/>
    </w:rPr>
  </w:style>
  <w:style w:type="character" w:customStyle="1" w:styleId="Nadpis4Char">
    <w:name w:val="Nadpis 4 Char"/>
    <w:basedOn w:val="Standardnpsmoodstavce"/>
    <w:rPr>
      <w:rFonts w:eastAsia="Times New Roman" w:cs="Times New Roman"/>
      <w:i/>
      <w:iCs/>
      <w:color w:val="0F4761"/>
    </w:rPr>
  </w:style>
  <w:style w:type="character" w:customStyle="1" w:styleId="Nadpis5Char">
    <w:name w:val="Nadpis 5 Char"/>
    <w:basedOn w:val="Standardnpsmoodstavce"/>
    <w:rPr>
      <w:rFonts w:eastAsia="Times New Roman" w:cs="Times New Roman"/>
      <w:color w:val="0F4761"/>
    </w:rPr>
  </w:style>
  <w:style w:type="character" w:customStyle="1" w:styleId="Nadpis6Char">
    <w:name w:val="Nadpis 6 Char"/>
    <w:basedOn w:val="Standardnpsmoodstavce"/>
    <w:rPr>
      <w:rFonts w:eastAsia="Times New Roman" w:cs="Times New Roman"/>
      <w:i/>
      <w:iCs/>
      <w:color w:val="595959"/>
    </w:rPr>
  </w:style>
  <w:style w:type="character" w:customStyle="1" w:styleId="Nadpis7Char">
    <w:name w:val="Nadpis 7 Char"/>
    <w:basedOn w:val="Standardnpsmoodstavce"/>
    <w:rPr>
      <w:rFonts w:eastAsia="Times New Roman" w:cs="Times New Roman"/>
      <w:color w:val="595959"/>
    </w:rPr>
  </w:style>
  <w:style w:type="character" w:customStyle="1" w:styleId="Nadpis8Char">
    <w:name w:val="Nadpis 8 Char"/>
    <w:basedOn w:val="Standardnpsmoodstavce"/>
    <w:rPr>
      <w:rFonts w:eastAsia="Times New Roman" w:cs="Times New Roman"/>
      <w:i/>
      <w:iCs/>
      <w:color w:val="272727"/>
    </w:rPr>
  </w:style>
  <w:style w:type="character" w:customStyle="1" w:styleId="Nadpis9Char">
    <w:name w:val="Nadpis 9 Char"/>
    <w:basedOn w:val="Standardnpsmoodstavce"/>
    <w:rPr>
      <w:rFonts w:eastAsia="Times New Roman" w:cs="Times New Roman"/>
      <w:color w:val="272727"/>
    </w:rPr>
  </w:style>
  <w:style w:type="paragraph" w:styleId="Nzev">
    <w:name w:val="Title"/>
    <w:basedOn w:val="Normln"/>
    <w:next w:val="Normln"/>
    <w:uiPriority w:val="10"/>
    <w:qFormat/>
    <w:pPr>
      <w:spacing w:after="80" w:line="240" w:lineRule="auto"/>
      <w:contextualSpacing/>
    </w:pPr>
    <w:rPr>
      <w:rFonts w:ascii="Aptos Display" w:eastAsia="Times New Roman" w:hAnsi="Aptos Display"/>
      <w:spacing w:val="-10"/>
      <w:sz w:val="56"/>
      <w:szCs w:val="56"/>
    </w:rPr>
  </w:style>
  <w:style w:type="character" w:customStyle="1" w:styleId="NzevChar">
    <w:name w:val="Název Char"/>
    <w:basedOn w:val="Standardnpsmoodstavce"/>
    <w:rPr>
      <w:rFonts w:ascii="Aptos Display" w:eastAsia="Times New Roman" w:hAnsi="Aptos Display" w:cs="Times New Roman"/>
      <w:spacing w:val="-10"/>
      <w:kern w:val="3"/>
      <w:sz w:val="56"/>
      <w:szCs w:val="56"/>
    </w:rPr>
  </w:style>
  <w:style w:type="paragraph" w:styleId="Podnadpis">
    <w:name w:val="Subtitle"/>
    <w:basedOn w:val="Normln"/>
    <w:next w:val="Normln"/>
    <w:uiPriority w:val="11"/>
    <w:qFormat/>
    <w:rPr>
      <w:rFonts w:eastAsia="Times New Roman"/>
      <w:color w:val="595959"/>
      <w:spacing w:val="15"/>
      <w:sz w:val="28"/>
      <w:szCs w:val="28"/>
    </w:rPr>
  </w:style>
  <w:style w:type="character" w:customStyle="1" w:styleId="PodnadpisChar">
    <w:name w:val="Podnadpis Char"/>
    <w:basedOn w:val="Standardnpsmoodstavce"/>
    <w:rPr>
      <w:rFonts w:eastAsia="Times New Roman" w:cs="Times New Roman"/>
      <w:color w:val="595959"/>
      <w:spacing w:val="15"/>
      <w:sz w:val="28"/>
      <w:szCs w:val="28"/>
    </w:rPr>
  </w:style>
  <w:style w:type="paragraph" w:styleId="Citt">
    <w:name w:val="Quote"/>
    <w:basedOn w:val="Normln"/>
    <w:next w:val="Normln"/>
    <w:pPr>
      <w:spacing w:before="160"/>
      <w:jc w:val="center"/>
    </w:pPr>
    <w:rPr>
      <w:i/>
      <w:iCs/>
      <w:color w:val="404040"/>
    </w:rPr>
  </w:style>
  <w:style w:type="character" w:customStyle="1" w:styleId="CittChar">
    <w:name w:val="Citát Char"/>
    <w:basedOn w:val="Standardnpsmoodstavce"/>
    <w:rPr>
      <w:i/>
      <w:iCs/>
      <w:color w:val="404040"/>
    </w:rPr>
  </w:style>
  <w:style w:type="paragraph" w:styleId="Odstavecseseznamem">
    <w:name w:val="List Paragraph"/>
    <w:basedOn w:val="Normln"/>
    <w:pPr>
      <w:ind w:left="720"/>
      <w:contextualSpacing/>
    </w:pPr>
  </w:style>
  <w:style w:type="character" w:styleId="Zdraznnintenzivn">
    <w:name w:val="Intense Emphasis"/>
    <w:basedOn w:val="Standardnpsmoodstavce"/>
    <w:rPr>
      <w:i/>
      <w:iCs/>
      <w:color w:val="0F4761"/>
    </w:rPr>
  </w:style>
  <w:style w:type="paragraph" w:styleId="Vrazncitt">
    <w:name w:val="Intense Quote"/>
    <w:basedOn w:val="Normln"/>
    <w:next w:val="Normln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VrazncittChar">
    <w:name w:val="Výrazný citát Char"/>
    <w:basedOn w:val="Standardnpsmoodstavce"/>
    <w:rPr>
      <w:i/>
      <w:iCs/>
      <w:color w:val="0F4761"/>
    </w:rPr>
  </w:style>
  <w:style w:type="character" w:styleId="Odkazintenzivn">
    <w:name w:val="Intense Reference"/>
    <w:basedOn w:val="Standardnpsmoodstavce"/>
    <w:rPr>
      <w:b/>
      <w:bCs/>
      <w:smallCaps/>
      <w:color w:val="0F4761"/>
      <w:spacing w:val="5"/>
    </w:rPr>
  </w:style>
  <w:style w:type="paragraph" w:customStyle="1" w:styleId="fl">
    <w:name w:val="fl"/>
    <w:basedOn w:val="Normln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1003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Krejzová</dc:creator>
  <dc:description/>
  <cp:lastModifiedBy>Anna Krejzová</cp:lastModifiedBy>
  <cp:revision>3</cp:revision>
  <dcterms:created xsi:type="dcterms:W3CDTF">2024-04-01T16:17:00Z</dcterms:created>
  <dcterms:modified xsi:type="dcterms:W3CDTF">2024-04-02T17:15:00Z</dcterms:modified>
</cp:coreProperties>
</file>